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 xml:space="preserve">Предмет </w:t>
      </w:r>
      <w:proofErr w:type="gramStart"/>
      <w:r w:rsidRPr="00F22678">
        <w:rPr>
          <w:rFonts w:ascii="Times New Roman" w:hAnsi="Times New Roman" w:cs="Times New Roman"/>
          <w:b/>
          <w:bCs/>
        </w:rPr>
        <w:t>закупки  и</w:t>
      </w:r>
      <w:proofErr w:type="gramEnd"/>
      <w:r w:rsidRPr="00F22678">
        <w:rPr>
          <w:rFonts w:ascii="Times New Roman" w:hAnsi="Times New Roman" w:cs="Times New Roman"/>
          <w:b/>
          <w:bCs/>
        </w:rPr>
        <w:t xml:space="preserve">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sdt>
          <w:sdtPr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id w:val="489229527"/>
            <w:placeholder>
              <w:docPart w:val="C41E900D1A74403F8DAB68EE97E6F8BB"/>
            </w:placeholder>
          </w:sdtPr>
          <w:sdtEndPr/>
          <w:sdtContent>
            <w:sdt>
              <w:sdtPr>
                <w:rPr>
                  <w:rFonts w:ascii="Times New Roman" w:eastAsia="Times New Roman" w:hAnsi="Times New Roman" w:cs="Times New Roman"/>
                  <w:bCs/>
                  <w:color w:val="548DD4" w:themeColor="text2" w:themeTint="99"/>
                  <w:spacing w:val="10"/>
                </w:rPr>
                <w:id w:val="446586853"/>
                <w:placeholder>
                  <w:docPart w:val="E26D6E71421141B9B0C1732F3D0EDED1"/>
                </w:placeholder>
              </w:sdtPr>
              <w:sdtEndPr/>
              <w:sdtContent>
                <w:p w14:paraId="379A6ED9" w14:textId="7FD5F894" w:rsidR="00F75186" w:rsidRDefault="00F75186" w:rsidP="00F751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</w:pP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Строительс</w:t>
                  </w:r>
                  <w:r w:rsidR="000B699F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т</w:t>
                  </w:r>
                  <w:r w:rsidR="001F02F0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во объекта: «Газопровод среднего</w:t>
                  </w: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 давления от точки подключения до границы земельного </w:t>
                  </w:r>
                  <w:r w:rsidR="001F02F0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участка по адресу: </w:t>
                  </w:r>
                  <w:r w:rsidR="001F02F0">
                    <w:rPr>
                      <w:rFonts w:ascii="Times New Roman" w:hAnsi="Times New Roman" w:cs="Times New Roman"/>
                    </w:rPr>
                    <w:t xml:space="preserve">г. Челябинск, Ленинский район, ул. Енисейская, ГСК321, гараж </w:t>
                  </w:r>
                  <w:proofErr w:type="gramStart"/>
                  <w:r w:rsidR="001F02F0">
                    <w:rPr>
                      <w:rFonts w:ascii="Times New Roman" w:hAnsi="Times New Roman" w:cs="Times New Roman"/>
                    </w:rPr>
                    <w:t>219.</w:t>
                  </w:r>
                  <w:r w:rsidR="001F02F0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:</w:t>
                  </w:r>
                  <w:proofErr w:type="gramEnd"/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 Технологическое присоединение» </w:t>
                  </w:r>
                </w:p>
              </w:sdtContent>
            </w:sdt>
          </w:sdtContent>
        </w:sdt>
        <w:p w14:paraId="41D113EF" w14:textId="2B27F979" w:rsidR="00104E06" w:rsidRPr="00F75186" w:rsidRDefault="00104E06" w:rsidP="00F7518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</w:pPr>
          <w:r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</w:t>
          </w: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EF04FD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529AB7AC" w14:textId="5F9A98FB" w:rsidR="00EA5005" w:rsidRDefault="000B699F" w:rsidP="00F75186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>Газопровод среднего</w:t>
          </w:r>
          <w:r w:rsidR="00EA5005">
            <w:rPr>
              <w:rFonts w:ascii="Times New Roman" w:hAnsi="Times New Roman" w:cs="Times New Roman"/>
              <w:bCs/>
            </w:rPr>
            <w:t xml:space="preserve"> давления от точки подключения до границы земельного участка по </w:t>
          </w:r>
          <w:proofErr w:type="gramStart"/>
          <w:r w:rsidR="00EA5005">
            <w:rPr>
              <w:rFonts w:ascii="Times New Roman" w:hAnsi="Times New Roman" w:cs="Times New Roman"/>
              <w:bCs/>
            </w:rPr>
            <w:t>адресу:</w:t>
          </w:r>
          <w:r w:rsidR="00F75186" w:rsidRPr="00F75186">
            <w:rPr>
              <w:rFonts w:ascii="Times New Roman" w:hAnsi="Times New Roman" w:cs="Times New Roman"/>
              <w:bCs/>
            </w:rPr>
            <w:t xml:space="preserve"> </w:t>
          </w:r>
          <w:r w:rsidR="001F02F0">
            <w:rPr>
              <w:rFonts w:ascii="Times New Roman" w:hAnsi="Times New Roman" w:cs="Times New Roman"/>
              <w:bCs/>
            </w:rPr>
            <w:t xml:space="preserve">  </w:t>
          </w:r>
          <w:proofErr w:type="gramEnd"/>
          <w:r w:rsidR="001F02F0">
            <w:rPr>
              <w:rFonts w:ascii="Times New Roman" w:hAnsi="Times New Roman" w:cs="Times New Roman"/>
              <w:bCs/>
            </w:rPr>
            <w:t xml:space="preserve">                  </w:t>
          </w:r>
          <w:r w:rsidR="001F02F0">
            <w:rPr>
              <w:rFonts w:ascii="Times New Roman" w:hAnsi="Times New Roman" w:cs="Times New Roman"/>
            </w:rPr>
            <w:t>г. Челябинск, Ленинский район, ул. Енисейская, ГСК321, гараж 219.</w:t>
          </w:r>
          <w:r w:rsidR="00F75186" w:rsidRPr="00F7518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.</w:t>
          </w:r>
        </w:p>
        <w:p w14:paraId="7E4BDE1A" w14:textId="04B42F41" w:rsidR="005F3D53" w:rsidRDefault="00EA5005" w:rsidP="00E16873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 </w:t>
          </w:r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11F72DEF" w:rsidR="009D051B" w:rsidRDefault="00EF04FD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Челябинская область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EF04FD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6AC0B2E2" w:rsidR="004F4D3D" w:rsidRPr="00104E06" w:rsidRDefault="00EF04FD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</w:sdtPr>
        <w:sdtEndPr/>
        <w:sdtContent>
          <w:r w:rsidR="003C4CD7" w:rsidRPr="003C4CD7">
            <w:rPr>
              <w:bCs/>
              <w:sz w:val="22"/>
              <w:szCs w:val="22"/>
            </w:rPr>
            <w:t>-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 xml:space="preserve">В случае, </w:t>
      </w:r>
      <w:proofErr w:type="gramStart"/>
      <w:r w:rsidRPr="00104E06">
        <w:rPr>
          <w:rFonts w:ascii="Times New Roman" w:hAnsi="Times New Roman" w:cs="Times New Roman"/>
          <w:b/>
          <w:bCs/>
        </w:rPr>
        <w:t>если  срок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58BE1438" w:rsidR="00C900F7" w:rsidRPr="00581071" w:rsidRDefault="00EF04FD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0B699F">
            <w:rPr>
              <w:bCs/>
              <w:sz w:val="22"/>
              <w:szCs w:val="22"/>
            </w:rPr>
            <w:t>60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193B1617" w:rsidR="00ED1E4C" w:rsidRDefault="00EF04FD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1F02F0">
            <w:rPr>
              <w:bCs/>
              <w:sz w:val="22"/>
              <w:szCs w:val="22"/>
            </w:rPr>
            <w:t>90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В случае, 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если  срок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8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2127255E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F433AE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</w:t>
      </w:r>
      <w:proofErr w:type="gramStart"/>
      <w:r w:rsidRPr="00581071">
        <w:rPr>
          <w:rFonts w:ascii="Times New Roman" w:hAnsi="Times New Roman" w:cs="Times New Roman"/>
          <w:u w:val="single"/>
        </w:rPr>
        <w:t>Требование  о</w:t>
      </w:r>
      <w:proofErr w:type="gramEnd"/>
      <w:r w:rsidRPr="00581071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EF04FD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793C38">
                <w:trPr>
                  <w:trHeight w:val="864"/>
                </w:trPr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793C38" w:rsidRPr="0015434A" w14:paraId="582AF1DF" w14:textId="77777777" w:rsidTr="00793C38">
                <w:tc>
                  <w:tcPr>
                    <w:tcW w:w="54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0C2082FD" w14:textId="77777777" w:rsidR="00793C38" w:rsidRPr="0015434A" w:rsidRDefault="00793C38" w:rsidP="00EC0681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6218F4DD" w14:textId="77777777" w:rsidR="00F201DB" w:rsidRPr="00F201DB" w:rsidRDefault="00F201DB" w:rsidP="00F201DB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F201DB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Наличие у участника и/или привлекаемого им третьего лица (</w:t>
                    </w:r>
                    <w:proofErr w:type="gramStart"/>
                    <w:r w:rsidRPr="00F201DB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соисполнителя)  аттестованной</w:t>
                    </w:r>
                    <w:proofErr w:type="gramEnd"/>
                    <w:r w:rsidRPr="00F201DB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 xml:space="preserve"> лаборатории неразрушающего контроля (Постановление Госгортехнадзора РФ от 25.09.2000 N 54 "О введении в действие "Правил аттестации и основных требований к лабораториям неразрушающего контроля" ПБ 03-372-00")</w:t>
                    </w:r>
                  </w:p>
                  <w:p w14:paraId="7276BB97" w14:textId="77777777" w:rsidR="00F201DB" w:rsidRPr="00F201DB" w:rsidRDefault="00F201DB" w:rsidP="00F201DB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F201DB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Область аттестации:</w:t>
                    </w:r>
                  </w:p>
                  <w:p w14:paraId="500792FB" w14:textId="77777777" w:rsidR="00F201DB" w:rsidRPr="00F201DB" w:rsidRDefault="00F201DB" w:rsidP="00F201DB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F201DB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Системы газоснабжения (газораспределения)</w:t>
                    </w:r>
                  </w:p>
                  <w:p w14:paraId="4D9E7C3A" w14:textId="77777777" w:rsidR="00F201DB" w:rsidRPr="00F201DB" w:rsidRDefault="00F201DB" w:rsidP="00F201DB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F201DB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Виды (методы) контроля:</w:t>
                    </w:r>
                  </w:p>
                  <w:p w14:paraId="54109D21" w14:textId="77777777" w:rsidR="00F201DB" w:rsidRPr="00F201DB" w:rsidRDefault="00F201DB" w:rsidP="00F201DB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F201DB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1. Радиационный контроль:</w:t>
                    </w:r>
                  </w:p>
                  <w:p w14:paraId="42A672A6" w14:textId="70C5D6EF" w:rsidR="00793C38" w:rsidRPr="00793C38" w:rsidRDefault="00F201DB" w:rsidP="00F201DB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1.1 Рентгеновский контроль</w:t>
                    </w:r>
                    <w:bookmarkStart w:id="0" w:name="_GoBack"/>
                    <w:bookmarkEnd w:id="0"/>
                  </w:p>
                </w:tc>
                <w:tc>
                  <w:tcPr>
                    <w:tcW w:w="524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0689310A" w14:textId="451CCBB6" w:rsidR="00793C38" w:rsidRPr="00793C38" w:rsidRDefault="00F201DB" w:rsidP="00793C3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Копия действующего свидетельства об аттестации</w:t>
                    </w:r>
                  </w:p>
                </w:tc>
              </w:tr>
              <w:tr w:rsidR="009607CE" w:rsidRPr="0015434A" w14:paraId="7BFB5F16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7C567A5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1CA1886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CC00F4E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EF04FD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EF04FD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02A15843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 xml:space="preserve">астником закупки </w:t>
      </w:r>
      <w:proofErr w:type="gramStart"/>
      <w:r w:rsidR="008C4F8E" w:rsidRPr="00E16873">
        <w:rPr>
          <w:rFonts w:ascii="Times New Roman" w:hAnsi="Times New Roman" w:cs="Times New Roman"/>
          <w:b/>
        </w:rPr>
        <w:t>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proofErr w:type="gramEnd"/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p w14:paraId="7FB925F9" w14:textId="10FE144C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Работы должны быть выполнены на о</w:t>
              </w:r>
              <w:r>
                <w:rPr>
                  <w:rFonts w:ascii="Times New Roman" w:hAnsi="Times New Roman" w:cs="Times New Roman"/>
                  <w:bCs/>
                </w:rPr>
                <w:t>сновании разработанной рабочей</w:t>
              </w:r>
              <w:r w:rsidRPr="006B6A2C">
                <w:rPr>
                  <w:rFonts w:ascii="Times New Roman" w:hAnsi="Times New Roman" w:cs="Times New Roman"/>
                  <w:bCs/>
                </w:rPr>
                <w:t xml:space="preserve"> документации (Приложение №1 к ТЗ).</w:t>
              </w:r>
            </w:p>
            <w:p w14:paraId="7CF2BD76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</w:sdtContent>
        </w:sdt>
        <w:p w14:paraId="79095632" w14:textId="2401018C" w:rsidR="00ED1E4C" w:rsidRPr="00E16873" w:rsidRDefault="00EF04FD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 xml:space="preserve">Требование по обеспечению </w:t>
      </w:r>
      <w:proofErr w:type="gramStart"/>
      <w:r w:rsidRPr="00E16873">
        <w:rPr>
          <w:rFonts w:ascii="Times New Roman" w:hAnsi="Times New Roman" w:cs="Times New Roman"/>
        </w:rPr>
        <w:t>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</w:t>
          </w:r>
          <w:proofErr w:type="gramEnd"/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 xml:space="preserve">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</w:t>
      </w:r>
      <w:proofErr w:type="gramStart"/>
      <w:r w:rsidR="004C5DB6" w:rsidRPr="00EE7CD7">
        <w:rPr>
          <w:rFonts w:ascii="Times New Roman" w:hAnsi="Times New Roman" w:cs="Times New Roman"/>
        </w:rPr>
        <w:t>( или</w:t>
      </w:r>
      <w:proofErr w:type="gramEnd"/>
      <w:r w:rsidR="004C5DB6" w:rsidRPr="00EE7CD7">
        <w:rPr>
          <w:rFonts w:ascii="Times New Roman" w:hAnsi="Times New Roman" w:cs="Times New Roman"/>
        </w:rPr>
        <w:t xml:space="preserve">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</w:t>
      </w:r>
      <w:proofErr w:type="gramStart"/>
      <w:r w:rsidRPr="00581071">
        <w:rPr>
          <w:rFonts w:ascii="Times New Roman" w:hAnsi="Times New Roman" w:cs="Times New Roman"/>
        </w:rPr>
        <w:t>банковской  гарантии</w:t>
      </w:r>
      <w:proofErr w:type="gramEnd"/>
      <w:r w:rsidRPr="00581071">
        <w:rPr>
          <w:rFonts w:ascii="Times New Roman" w:hAnsi="Times New Roman" w:cs="Times New Roman"/>
        </w:rPr>
        <w:t xml:space="preserve">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9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EF04FD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EF04FD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6E4CCDD0" w:rsidR="00B41BE0" w:rsidRPr="00B41BE0" w:rsidRDefault="005071D5" w:rsidP="004E1A64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5071D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ab/>
                      <w:t>В соответствии с Приложением №</w:t>
                    </w:r>
                    <w:r w:rsidR="004E1A64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  <w:r w:rsidRPr="005071D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 xml:space="preserve"> к ТЗ</w:t>
                    </w:r>
                    <w:r w:rsidRPr="005071D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ab/>
                    </w:r>
                    <w:r w:rsidRPr="005071D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ab/>
                    </w:r>
                    <w:r w:rsidRPr="005071D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ab/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EF04FD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7777777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B41BE0" w:rsidRPr="00B41BE0" w14:paraId="483B31A0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49D2EEA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D1DB634" w14:textId="763F3DDC" w:rsidR="00B41BE0" w:rsidRPr="001F02F0" w:rsidRDefault="004E1A64" w:rsidP="003E3A6A">
                <w:pPr>
                  <w:rPr>
                    <w:rStyle w:val="a3"/>
                    <w:color w:val="auto"/>
                  </w:rPr>
                </w:pPr>
                <w:r>
                  <w:rPr>
                    <w:rStyle w:val="a3"/>
                    <w:color w:val="auto"/>
                  </w:rPr>
                  <w:t>Не предоставляется</w:t>
                </w:r>
              </w:p>
            </w:tc>
            <w:tc>
              <w:tcPr>
                <w:tcW w:w="1275" w:type="dxa"/>
                <w:vAlign w:val="center"/>
              </w:tcPr>
              <w:p w14:paraId="67E3B1A5" w14:textId="5AC111F7" w:rsidR="00B41BE0" w:rsidRPr="00B41BE0" w:rsidRDefault="004E1A64" w:rsidP="00D6204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</w:t>
                </w:r>
              </w:p>
            </w:tc>
            <w:tc>
              <w:tcPr>
                <w:tcW w:w="1318" w:type="dxa"/>
                <w:vAlign w:val="center"/>
              </w:tcPr>
              <w:p w14:paraId="2522EF18" w14:textId="6FA0C124" w:rsidR="00B41BE0" w:rsidRPr="00B41BE0" w:rsidRDefault="008061FC" w:rsidP="001F02F0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  </w:t>
                </w: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4139FD8D" w:rsidR="00B41BE0" w:rsidRPr="002F592E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3EF975" w14:textId="602552B2" w:rsidR="00B41BE0" w:rsidRPr="00B41BE0" w:rsidRDefault="004E1A64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</w:t>
                </w:r>
              </w:p>
            </w:tc>
            <w:tc>
              <w:tcPr>
                <w:tcW w:w="1318" w:type="dxa"/>
                <w:vAlign w:val="center"/>
              </w:tcPr>
              <w:p w14:paraId="6FF4D94A" w14:textId="051E6F0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068B9C90" w:rsidR="00B41BE0" w:rsidRPr="002F592E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D326524" w14:textId="12E26CC1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15EBD0A" w14:textId="7B96173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10198CFE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34070179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60D81808" w:rsidR="00C76EBA" w:rsidRPr="00B41BE0" w:rsidRDefault="00C76EBA" w:rsidP="00C76EB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131699B0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7ABF7291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4971F669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5DFA27DC" w:rsidR="00B41BE0" w:rsidRPr="00B41BE0" w:rsidRDefault="00B41BE0" w:rsidP="00DE5ADF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02F84F9F" w:rsidR="00B41BE0" w:rsidRPr="00B41BE0" w:rsidRDefault="00B41BE0" w:rsidP="00D6204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55195F83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702F346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22B9FD0F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63E14B79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7FAECE59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1219F038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45EE593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64468024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7777777" w:rsidR="00726CE7" w:rsidRDefault="00EF04FD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технический регламент о безопасности сетей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ПБ 12-529-03 «Правила безопасности систем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»</w:t>
              </w:r>
            </w:p>
          </w:sdtContent>
        </w:sdt>
        <w:p w14:paraId="5569197D" w14:textId="0ABB5C15" w:rsidR="00891EA0" w:rsidRDefault="00EF04FD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«Челябинскгоргаз»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«Челябинскгоргаз»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A2B1C07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Petrov</w:t>
                  </w:r>
                  <w:proofErr w:type="spellEnd"/>
                  <w:r w:rsidRPr="006B6A2C">
                    <w:rPr>
                      <w:lang w:eastAsia="ru-RU"/>
                    </w:rPr>
                    <w:t>@</w:t>
                  </w:r>
                  <w:proofErr w:type="spellStart"/>
                  <w:r w:rsidRPr="006B6A2C">
                    <w:rPr>
                      <w:lang w:val="en-US" w:eastAsia="ru-RU"/>
                    </w:rPr>
                    <w:t>chelgaz</w:t>
                  </w:r>
                  <w:proofErr w:type="spellEnd"/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ru</w:t>
                  </w:r>
                  <w:proofErr w:type="spellEnd"/>
                </w:p>
              </w:sdtContent>
            </w:sdt>
            <w:p w14:paraId="52DF1335" w14:textId="77777777" w:rsidR="006B6A2C" w:rsidRPr="006B6A2C" w:rsidRDefault="00EF04FD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20665638" w14:textId="2DDD0E72" w:rsidR="00BE6EE5" w:rsidRPr="00581071" w:rsidRDefault="00EF04FD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p w14:paraId="1142F0A4" w14:textId="77777777" w:rsidR="006B6A2C" w:rsidRDefault="00A849BB" w:rsidP="006B6A2C">
                  <w:pPr>
                    <w:ind w:left="36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___</w:t>
                  </w:r>
                  <w:r w:rsidR="006B6A2C" w:rsidRPr="006B6A2C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</w:p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62565011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174DB7A3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2 – </w:t>
                      </w:r>
                      <w:r w:rsidR="00793C38">
                        <w:rPr>
                          <w:rFonts w:ascii="Times New Roman" w:hAnsi="Times New Roman" w:cs="Times New Roman"/>
                          <w:bCs/>
                        </w:rPr>
                        <w:t>Сметная документация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 </w:t>
                      </w:r>
                    </w:p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7777777" w:rsidR="00891EA0" w:rsidRDefault="00EF04FD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F4292A" w14:textId="77777777" w:rsidR="00EF04FD" w:rsidRDefault="00EF04FD" w:rsidP="0015434A">
      <w:pPr>
        <w:spacing w:after="0" w:line="240" w:lineRule="auto"/>
      </w:pPr>
      <w:r>
        <w:separator/>
      </w:r>
    </w:p>
  </w:endnote>
  <w:endnote w:type="continuationSeparator" w:id="0">
    <w:p w14:paraId="794B2970" w14:textId="77777777" w:rsidR="00EF04FD" w:rsidRDefault="00EF04FD" w:rsidP="0015434A">
      <w:pPr>
        <w:spacing w:after="0" w:line="240" w:lineRule="auto"/>
      </w:pPr>
      <w:r>
        <w:continuationSeparator/>
      </w:r>
    </w:p>
  </w:endnote>
  <w:endnote w:type="continuationNotice" w:id="1">
    <w:p w14:paraId="326E84C4" w14:textId="77777777" w:rsidR="00EF04FD" w:rsidRDefault="00EF04F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F201DB">
          <w:rPr>
            <w:rFonts w:ascii="Times New Roman" w:hAnsi="Times New Roman" w:cs="Times New Roman"/>
            <w:noProof/>
          </w:rPr>
          <w:t>6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0FAC81" w14:textId="77777777" w:rsidR="00EF04FD" w:rsidRDefault="00EF04FD" w:rsidP="0015434A">
      <w:pPr>
        <w:spacing w:after="0" w:line="240" w:lineRule="auto"/>
      </w:pPr>
      <w:r>
        <w:separator/>
      </w:r>
    </w:p>
  </w:footnote>
  <w:footnote w:type="continuationSeparator" w:id="0">
    <w:p w14:paraId="489F205F" w14:textId="77777777" w:rsidR="00EF04FD" w:rsidRDefault="00EF04FD" w:rsidP="0015434A">
      <w:pPr>
        <w:spacing w:after="0" w:line="240" w:lineRule="auto"/>
      </w:pPr>
      <w:r>
        <w:continuationSeparator/>
      </w:r>
    </w:p>
  </w:footnote>
  <w:footnote w:type="continuationNotice" w:id="1">
    <w:p w14:paraId="5A6BF95B" w14:textId="77777777" w:rsidR="00EF04FD" w:rsidRDefault="00EF04F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10170"/>
    <w:rsid w:val="0001171D"/>
    <w:rsid w:val="00014290"/>
    <w:rsid w:val="00033EDB"/>
    <w:rsid w:val="00045062"/>
    <w:rsid w:val="000600B4"/>
    <w:rsid w:val="00064D13"/>
    <w:rsid w:val="00072C90"/>
    <w:rsid w:val="000863C2"/>
    <w:rsid w:val="00097963"/>
    <w:rsid w:val="000A46BC"/>
    <w:rsid w:val="000B20E0"/>
    <w:rsid w:val="000B4742"/>
    <w:rsid w:val="000B699F"/>
    <w:rsid w:val="000C3D12"/>
    <w:rsid w:val="000D12DC"/>
    <w:rsid w:val="000E3520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5434A"/>
    <w:rsid w:val="00155926"/>
    <w:rsid w:val="00167582"/>
    <w:rsid w:val="001677F8"/>
    <w:rsid w:val="001749D8"/>
    <w:rsid w:val="0017669F"/>
    <w:rsid w:val="001A3246"/>
    <w:rsid w:val="001A34AF"/>
    <w:rsid w:val="001A795C"/>
    <w:rsid w:val="001B02F3"/>
    <w:rsid w:val="001B6EDC"/>
    <w:rsid w:val="001D457A"/>
    <w:rsid w:val="001D5F43"/>
    <w:rsid w:val="001D7929"/>
    <w:rsid w:val="001F02F0"/>
    <w:rsid w:val="001F0873"/>
    <w:rsid w:val="001F0C04"/>
    <w:rsid w:val="001F4770"/>
    <w:rsid w:val="001F6C01"/>
    <w:rsid w:val="001F72A8"/>
    <w:rsid w:val="0020052C"/>
    <w:rsid w:val="00205B89"/>
    <w:rsid w:val="00214840"/>
    <w:rsid w:val="00230BFA"/>
    <w:rsid w:val="002354C5"/>
    <w:rsid w:val="0024281B"/>
    <w:rsid w:val="002452D5"/>
    <w:rsid w:val="0024775E"/>
    <w:rsid w:val="00251DFD"/>
    <w:rsid w:val="0025517E"/>
    <w:rsid w:val="00257D3D"/>
    <w:rsid w:val="0027126B"/>
    <w:rsid w:val="00274A9C"/>
    <w:rsid w:val="00275B3B"/>
    <w:rsid w:val="00275C4D"/>
    <w:rsid w:val="00282C83"/>
    <w:rsid w:val="00285456"/>
    <w:rsid w:val="00294EBC"/>
    <w:rsid w:val="00295D00"/>
    <w:rsid w:val="00297D50"/>
    <w:rsid w:val="002A4452"/>
    <w:rsid w:val="002D0D0C"/>
    <w:rsid w:val="002F05E2"/>
    <w:rsid w:val="002F107B"/>
    <w:rsid w:val="002F592E"/>
    <w:rsid w:val="0030123C"/>
    <w:rsid w:val="003136D6"/>
    <w:rsid w:val="00317779"/>
    <w:rsid w:val="00333670"/>
    <w:rsid w:val="00337A27"/>
    <w:rsid w:val="00370A40"/>
    <w:rsid w:val="003939F1"/>
    <w:rsid w:val="003B0302"/>
    <w:rsid w:val="003C1DF3"/>
    <w:rsid w:val="003C1E9A"/>
    <w:rsid w:val="003C4CD7"/>
    <w:rsid w:val="003D263B"/>
    <w:rsid w:val="003E3A6A"/>
    <w:rsid w:val="003F00CC"/>
    <w:rsid w:val="00403061"/>
    <w:rsid w:val="00407F37"/>
    <w:rsid w:val="004128D9"/>
    <w:rsid w:val="004239E2"/>
    <w:rsid w:val="00445332"/>
    <w:rsid w:val="004474A7"/>
    <w:rsid w:val="004545E9"/>
    <w:rsid w:val="00460FD0"/>
    <w:rsid w:val="00472EDD"/>
    <w:rsid w:val="00473833"/>
    <w:rsid w:val="00486AD5"/>
    <w:rsid w:val="004872CE"/>
    <w:rsid w:val="00492B43"/>
    <w:rsid w:val="004930E2"/>
    <w:rsid w:val="00493BA9"/>
    <w:rsid w:val="004C30DC"/>
    <w:rsid w:val="004C3D06"/>
    <w:rsid w:val="004C5DB6"/>
    <w:rsid w:val="004D0DB8"/>
    <w:rsid w:val="004E1A64"/>
    <w:rsid w:val="004E7B46"/>
    <w:rsid w:val="004F0688"/>
    <w:rsid w:val="004F4D3D"/>
    <w:rsid w:val="005071D5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38B1"/>
    <w:rsid w:val="005F3D53"/>
    <w:rsid w:val="005F5111"/>
    <w:rsid w:val="00601BF7"/>
    <w:rsid w:val="00601DD1"/>
    <w:rsid w:val="0060334F"/>
    <w:rsid w:val="0061561C"/>
    <w:rsid w:val="006174D8"/>
    <w:rsid w:val="006240AB"/>
    <w:rsid w:val="006633A3"/>
    <w:rsid w:val="00664D28"/>
    <w:rsid w:val="00680C7C"/>
    <w:rsid w:val="0068483D"/>
    <w:rsid w:val="006A7DED"/>
    <w:rsid w:val="006B6A2C"/>
    <w:rsid w:val="006C7072"/>
    <w:rsid w:val="006D1D83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53B58"/>
    <w:rsid w:val="00771AB9"/>
    <w:rsid w:val="00790DB0"/>
    <w:rsid w:val="007928CC"/>
    <w:rsid w:val="00793C38"/>
    <w:rsid w:val="00793FDA"/>
    <w:rsid w:val="007B1A4D"/>
    <w:rsid w:val="007B3FF5"/>
    <w:rsid w:val="007B73C0"/>
    <w:rsid w:val="007D4547"/>
    <w:rsid w:val="007D7450"/>
    <w:rsid w:val="007D7D57"/>
    <w:rsid w:val="007E101F"/>
    <w:rsid w:val="007E19EF"/>
    <w:rsid w:val="007F195C"/>
    <w:rsid w:val="007F4920"/>
    <w:rsid w:val="00800DCE"/>
    <w:rsid w:val="008061FC"/>
    <w:rsid w:val="00816B59"/>
    <w:rsid w:val="0082636B"/>
    <w:rsid w:val="0082736B"/>
    <w:rsid w:val="00830F0B"/>
    <w:rsid w:val="00834CF8"/>
    <w:rsid w:val="00843892"/>
    <w:rsid w:val="00871E8E"/>
    <w:rsid w:val="00891EA0"/>
    <w:rsid w:val="00894288"/>
    <w:rsid w:val="008A013B"/>
    <w:rsid w:val="008B3F50"/>
    <w:rsid w:val="008B4598"/>
    <w:rsid w:val="008B5F89"/>
    <w:rsid w:val="008C4F8E"/>
    <w:rsid w:val="008D0F18"/>
    <w:rsid w:val="008D6A1D"/>
    <w:rsid w:val="008F3CC2"/>
    <w:rsid w:val="008F3D90"/>
    <w:rsid w:val="00916F92"/>
    <w:rsid w:val="009177FE"/>
    <w:rsid w:val="00937B8D"/>
    <w:rsid w:val="0094610B"/>
    <w:rsid w:val="00954B55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A143C"/>
    <w:rsid w:val="009A22B3"/>
    <w:rsid w:val="009A458E"/>
    <w:rsid w:val="009A5421"/>
    <w:rsid w:val="009B0656"/>
    <w:rsid w:val="009B3576"/>
    <w:rsid w:val="009C234A"/>
    <w:rsid w:val="009C2C1D"/>
    <w:rsid w:val="009D051B"/>
    <w:rsid w:val="009D2393"/>
    <w:rsid w:val="00A00453"/>
    <w:rsid w:val="00A04134"/>
    <w:rsid w:val="00A04FE5"/>
    <w:rsid w:val="00A0630B"/>
    <w:rsid w:val="00A301AA"/>
    <w:rsid w:val="00A36552"/>
    <w:rsid w:val="00A451D5"/>
    <w:rsid w:val="00A517C1"/>
    <w:rsid w:val="00A76E93"/>
    <w:rsid w:val="00A7734F"/>
    <w:rsid w:val="00A827FE"/>
    <w:rsid w:val="00A849BB"/>
    <w:rsid w:val="00AA14A2"/>
    <w:rsid w:val="00AB0982"/>
    <w:rsid w:val="00AB3637"/>
    <w:rsid w:val="00AC1E12"/>
    <w:rsid w:val="00AC49FB"/>
    <w:rsid w:val="00AD0446"/>
    <w:rsid w:val="00AD3E4B"/>
    <w:rsid w:val="00AE2B27"/>
    <w:rsid w:val="00B02282"/>
    <w:rsid w:val="00B21869"/>
    <w:rsid w:val="00B23505"/>
    <w:rsid w:val="00B251D3"/>
    <w:rsid w:val="00B41BE0"/>
    <w:rsid w:val="00B70132"/>
    <w:rsid w:val="00B71EC5"/>
    <w:rsid w:val="00B73146"/>
    <w:rsid w:val="00B74105"/>
    <w:rsid w:val="00B773BF"/>
    <w:rsid w:val="00B82CF4"/>
    <w:rsid w:val="00B84A50"/>
    <w:rsid w:val="00B87597"/>
    <w:rsid w:val="00B9606F"/>
    <w:rsid w:val="00BA6245"/>
    <w:rsid w:val="00BC0E80"/>
    <w:rsid w:val="00BC18A5"/>
    <w:rsid w:val="00BC3096"/>
    <w:rsid w:val="00BC5E1B"/>
    <w:rsid w:val="00BD208B"/>
    <w:rsid w:val="00BE6EE5"/>
    <w:rsid w:val="00BF7F65"/>
    <w:rsid w:val="00C01E63"/>
    <w:rsid w:val="00C03284"/>
    <w:rsid w:val="00C055DA"/>
    <w:rsid w:val="00C12283"/>
    <w:rsid w:val="00C202C4"/>
    <w:rsid w:val="00C22560"/>
    <w:rsid w:val="00C338BF"/>
    <w:rsid w:val="00C53F59"/>
    <w:rsid w:val="00C74026"/>
    <w:rsid w:val="00C76EBA"/>
    <w:rsid w:val="00C87CEC"/>
    <w:rsid w:val="00C900F7"/>
    <w:rsid w:val="00C930C1"/>
    <w:rsid w:val="00C975A1"/>
    <w:rsid w:val="00CA0C15"/>
    <w:rsid w:val="00CA6C53"/>
    <w:rsid w:val="00CB0DF9"/>
    <w:rsid w:val="00CC305A"/>
    <w:rsid w:val="00CC4EAB"/>
    <w:rsid w:val="00CC6605"/>
    <w:rsid w:val="00CC75A5"/>
    <w:rsid w:val="00CD18A3"/>
    <w:rsid w:val="00CD2FFC"/>
    <w:rsid w:val="00CE0425"/>
    <w:rsid w:val="00CE6DF9"/>
    <w:rsid w:val="00CF0532"/>
    <w:rsid w:val="00CF60BC"/>
    <w:rsid w:val="00D06D3C"/>
    <w:rsid w:val="00D14715"/>
    <w:rsid w:val="00D171AF"/>
    <w:rsid w:val="00D20290"/>
    <w:rsid w:val="00D20699"/>
    <w:rsid w:val="00D25F03"/>
    <w:rsid w:val="00D26119"/>
    <w:rsid w:val="00D311BD"/>
    <w:rsid w:val="00D319A3"/>
    <w:rsid w:val="00D46389"/>
    <w:rsid w:val="00D564C6"/>
    <w:rsid w:val="00D57C50"/>
    <w:rsid w:val="00D57FF9"/>
    <w:rsid w:val="00D6204B"/>
    <w:rsid w:val="00D70006"/>
    <w:rsid w:val="00D7163A"/>
    <w:rsid w:val="00D74FED"/>
    <w:rsid w:val="00D753D6"/>
    <w:rsid w:val="00D80419"/>
    <w:rsid w:val="00D87176"/>
    <w:rsid w:val="00D961B6"/>
    <w:rsid w:val="00DA2A5F"/>
    <w:rsid w:val="00DA6803"/>
    <w:rsid w:val="00DB5CF1"/>
    <w:rsid w:val="00DB644B"/>
    <w:rsid w:val="00DC2ADF"/>
    <w:rsid w:val="00DD48D8"/>
    <w:rsid w:val="00DE0FC0"/>
    <w:rsid w:val="00DE5ADF"/>
    <w:rsid w:val="00DE6700"/>
    <w:rsid w:val="00DF7892"/>
    <w:rsid w:val="00E06323"/>
    <w:rsid w:val="00E13F78"/>
    <w:rsid w:val="00E14D26"/>
    <w:rsid w:val="00E16873"/>
    <w:rsid w:val="00E270AE"/>
    <w:rsid w:val="00E32A90"/>
    <w:rsid w:val="00E34A6C"/>
    <w:rsid w:val="00E44313"/>
    <w:rsid w:val="00E5585F"/>
    <w:rsid w:val="00E6194B"/>
    <w:rsid w:val="00E620A8"/>
    <w:rsid w:val="00E62F3E"/>
    <w:rsid w:val="00E74689"/>
    <w:rsid w:val="00E76B46"/>
    <w:rsid w:val="00E77149"/>
    <w:rsid w:val="00E77A29"/>
    <w:rsid w:val="00E82566"/>
    <w:rsid w:val="00E97BE7"/>
    <w:rsid w:val="00EA5005"/>
    <w:rsid w:val="00EB1430"/>
    <w:rsid w:val="00EC5C22"/>
    <w:rsid w:val="00ED15CD"/>
    <w:rsid w:val="00ED1E4C"/>
    <w:rsid w:val="00EE2E68"/>
    <w:rsid w:val="00EE7CD7"/>
    <w:rsid w:val="00EF04FD"/>
    <w:rsid w:val="00F01776"/>
    <w:rsid w:val="00F017D9"/>
    <w:rsid w:val="00F04176"/>
    <w:rsid w:val="00F14175"/>
    <w:rsid w:val="00F16585"/>
    <w:rsid w:val="00F201DB"/>
    <w:rsid w:val="00F2431C"/>
    <w:rsid w:val="00F257D7"/>
    <w:rsid w:val="00F34A89"/>
    <w:rsid w:val="00F370A9"/>
    <w:rsid w:val="00F433AE"/>
    <w:rsid w:val="00F50A4C"/>
    <w:rsid w:val="00F75186"/>
    <w:rsid w:val="00F84D10"/>
    <w:rsid w:val="00FB7510"/>
    <w:rsid w:val="00FC3EC8"/>
    <w:rsid w:val="00FC5595"/>
    <w:rsid w:val="00FC59D2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0608FE-6588-4EDD-B264-8F2B4053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60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A2FB0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A2FB0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A2FB0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A2FB0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A2FB0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6A2FB0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41E900D1A74403F8DAB68EE97E6F8B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2FB7D5-9EEC-4A05-9BCB-C878E7626B31}"/>
      </w:docPartPr>
      <w:docPartBody>
        <w:p w:rsidR="00141B8D" w:rsidRDefault="00EF2A7F" w:rsidP="00EF2A7F">
          <w:pPr>
            <w:pStyle w:val="C41E900D1A74403F8DAB68EE97E6F8B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E26D6E71421141B9B0C1732F3D0EDE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CD4363-FF21-4C74-B591-C033EE5035A9}"/>
      </w:docPartPr>
      <w:docPartBody>
        <w:p w:rsidR="00141B8D" w:rsidRDefault="00EF2A7F" w:rsidP="00EF2A7F">
          <w:pPr>
            <w:pStyle w:val="E26D6E71421141B9B0C1732F3D0EDED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015A89"/>
    <w:rsid w:val="000714B0"/>
    <w:rsid w:val="000F14BE"/>
    <w:rsid w:val="001008A7"/>
    <w:rsid w:val="00106AAC"/>
    <w:rsid w:val="00141B8D"/>
    <w:rsid w:val="00163F6A"/>
    <w:rsid w:val="001A364A"/>
    <w:rsid w:val="001A4D46"/>
    <w:rsid w:val="001D1A0A"/>
    <w:rsid w:val="002022D8"/>
    <w:rsid w:val="0021696C"/>
    <w:rsid w:val="00255F0A"/>
    <w:rsid w:val="0033661E"/>
    <w:rsid w:val="00345CBA"/>
    <w:rsid w:val="00360684"/>
    <w:rsid w:val="003628AA"/>
    <w:rsid w:val="003B2DB7"/>
    <w:rsid w:val="00437D69"/>
    <w:rsid w:val="00442F29"/>
    <w:rsid w:val="004A07FF"/>
    <w:rsid w:val="00507C11"/>
    <w:rsid w:val="00517C23"/>
    <w:rsid w:val="0053082A"/>
    <w:rsid w:val="00555830"/>
    <w:rsid w:val="00572CE8"/>
    <w:rsid w:val="00597A0E"/>
    <w:rsid w:val="005A6973"/>
    <w:rsid w:val="005B78CD"/>
    <w:rsid w:val="00660CAD"/>
    <w:rsid w:val="0066693E"/>
    <w:rsid w:val="0068569E"/>
    <w:rsid w:val="006A2FB0"/>
    <w:rsid w:val="006E3C1C"/>
    <w:rsid w:val="006F3B9E"/>
    <w:rsid w:val="00726D2F"/>
    <w:rsid w:val="00732B73"/>
    <w:rsid w:val="00742956"/>
    <w:rsid w:val="00751A76"/>
    <w:rsid w:val="00765605"/>
    <w:rsid w:val="007720C3"/>
    <w:rsid w:val="008535E3"/>
    <w:rsid w:val="00873910"/>
    <w:rsid w:val="008B13EE"/>
    <w:rsid w:val="0090790E"/>
    <w:rsid w:val="00924144"/>
    <w:rsid w:val="009B1177"/>
    <w:rsid w:val="009B5960"/>
    <w:rsid w:val="009F4DDD"/>
    <w:rsid w:val="00A03932"/>
    <w:rsid w:val="00A2043A"/>
    <w:rsid w:val="00A8096D"/>
    <w:rsid w:val="00A92207"/>
    <w:rsid w:val="00AB79AA"/>
    <w:rsid w:val="00AC7E80"/>
    <w:rsid w:val="00AE0D67"/>
    <w:rsid w:val="00B00610"/>
    <w:rsid w:val="00B30218"/>
    <w:rsid w:val="00B45B01"/>
    <w:rsid w:val="00B6532E"/>
    <w:rsid w:val="00B722BC"/>
    <w:rsid w:val="00BB1624"/>
    <w:rsid w:val="00BC09DB"/>
    <w:rsid w:val="00BD5D3E"/>
    <w:rsid w:val="00C56E8E"/>
    <w:rsid w:val="00CC0901"/>
    <w:rsid w:val="00CC0F36"/>
    <w:rsid w:val="00CD4659"/>
    <w:rsid w:val="00D008A7"/>
    <w:rsid w:val="00D02FB6"/>
    <w:rsid w:val="00D65161"/>
    <w:rsid w:val="00D652C7"/>
    <w:rsid w:val="00D70FEC"/>
    <w:rsid w:val="00D756EA"/>
    <w:rsid w:val="00DA7CA5"/>
    <w:rsid w:val="00DF468A"/>
    <w:rsid w:val="00E35E31"/>
    <w:rsid w:val="00E61E73"/>
    <w:rsid w:val="00E76582"/>
    <w:rsid w:val="00EA08D9"/>
    <w:rsid w:val="00EF2A7F"/>
    <w:rsid w:val="00F012DC"/>
    <w:rsid w:val="00F273DB"/>
    <w:rsid w:val="00F44AB3"/>
    <w:rsid w:val="00F5040A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F2A7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C41E900D1A74403F8DAB68EE97E6F8BB">
    <w:name w:val="C41E900D1A74403F8DAB68EE97E6F8BB"/>
    <w:rsid w:val="00EF2A7F"/>
    <w:pPr>
      <w:spacing w:after="160" w:line="259" w:lineRule="auto"/>
    </w:pPr>
  </w:style>
  <w:style w:type="paragraph" w:customStyle="1" w:styleId="E26D6E71421141B9B0C1732F3D0EDED1">
    <w:name w:val="E26D6E71421141B9B0C1732F3D0EDED1"/>
    <w:rsid w:val="00EF2A7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9F4C55-F0C9-4500-98E5-D8C4F4AA5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2013</Words>
  <Characters>11475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Залялютдинова Дина Галимьяновна</cp:lastModifiedBy>
  <cp:revision>39</cp:revision>
  <cp:lastPrinted>2019-07-02T10:03:00Z</cp:lastPrinted>
  <dcterms:created xsi:type="dcterms:W3CDTF">2019-03-20T10:37:00Z</dcterms:created>
  <dcterms:modified xsi:type="dcterms:W3CDTF">2019-07-29T09:15:00Z</dcterms:modified>
</cp:coreProperties>
</file>